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062" w:rsidRPr="00220FDF" w:rsidRDefault="00343062" w:rsidP="00FD3F8B">
      <w:pPr>
        <w:spacing w:before="450" w:after="100" w:afterAutospacing="1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</w:pPr>
      <w:bookmarkStart w:id="0" w:name="to_paragraph_id30451515"/>
      <w:bookmarkEnd w:id="0"/>
      <w:r w:rsidRPr="001D3EB1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 w:eastAsia="bg-BG"/>
        </w:rPr>
        <w:t>4</w:t>
      </w:r>
    </w:p>
    <w:p w:rsidR="00343062" w:rsidRDefault="00343062" w:rsidP="00E82553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343062" w:rsidRPr="00220FDF" w:rsidRDefault="00343062" w:rsidP="00FD3F8B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343062" w:rsidRPr="001D3EB1" w:rsidRDefault="00343062" w:rsidP="00FD3F8B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ДЕКЛАРАЦИЯ</w:t>
      </w:r>
    </w:p>
    <w:p w:rsidR="00343062" w:rsidRPr="001D3EB1" w:rsidRDefault="00343062" w:rsidP="00FD3F8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43062" w:rsidRPr="001D3EB1" w:rsidRDefault="00343062" w:rsidP="00FD3F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343062" w:rsidRPr="001D3EB1" w:rsidRDefault="00343062" w:rsidP="00FD3F8B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43062" w:rsidRPr="001D3EB1" w:rsidRDefault="00343062" w:rsidP="00FD3F8B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343062" w:rsidRPr="001D3EB1" w:rsidRDefault="00343062" w:rsidP="00FD3F8B">
      <w:pPr>
        <w:spacing w:line="360" w:lineRule="auto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43062" w:rsidRPr="001D3EB1" w:rsidRDefault="00343062" w:rsidP="00FD3F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43062" w:rsidRPr="001D3EB1" w:rsidRDefault="00343062" w:rsidP="00FD3F8B">
      <w:pPr>
        <w:spacing w:line="360" w:lineRule="auto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1D3EB1">
        <w:rPr>
          <w:rFonts w:ascii="Times New Roman" w:hAnsi="Times New Roman"/>
          <w:sz w:val="24"/>
          <w:szCs w:val="24"/>
        </w:rPr>
        <w:t>ДЕКЛАРИРАМ, ЧЕ: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343062" w:rsidRPr="001D3EB1" w:rsidRDefault="00343062" w:rsidP="00FD3F8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. не е установено, че: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не е установено с влязло в сила наказателно постановление или съдебно решение, че при изпълнение на договор за обществена поръчка са </w:t>
      </w:r>
      <w:r w:rsidRPr="001D3EB1">
        <w:rPr>
          <w:rFonts w:ascii="Times New Roman" w:hAnsi="Times New Roman"/>
          <w:sz w:val="24"/>
          <w:szCs w:val="24"/>
        </w:rPr>
        <w:t>нарушени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кандидата е установен;</w:t>
      </w:r>
    </w:p>
    <w:p w:rsidR="00343062" w:rsidRPr="001D3EB1" w:rsidRDefault="00343062" w:rsidP="001D3EB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343062" w:rsidRPr="001D3EB1" w:rsidRDefault="00343062" w:rsidP="001D3E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343062" w:rsidRPr="001D3EB1" w:rsidRDefault="00343062" w:rsidP="001D3EB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(наименование на кандидат/бенефициент)</w:t>
      </w:r>
    </w:p>
    <w:p w:rsidR="00343062" w:rsidRPr="001D3EB1" w:rsidRDefault="00343062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1D3EB1">
        <w:rPr>
          <w:rFonts w:ascii="Times New Roman" w:hAnsi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/>
          <w:sz w:val="24"/>
          <w:szCs w:val="24"/>
        </w:rPr>
        <w:t xml:space="preserve">с влязла в сила присъда (освен ако са реабилитирани) за престъпление по чл. 108а, чл. 159а - 159г, чл. 172, чл. 192а, чл. 194 - 217, чл. 219 - 252, чл. 253 - 260, чл. 301 - 307, </w:t>
      </w:r>
      <w:bookmarkStart w:id="1" w:name="_GoBack"/>
      <w:bookmarkEnd w:id="1"/>
      <w:r w:rsidRPr="001D3EB1">
        <w:rPr>
          <w:rFonts w:ascii="Times New Roman" w:hAnsi="Times New Roman"/>
          <w:sz w:val="24"/>
          <w:szCs w:val="24"/>
        </w:rPr>
        <w:t>чл. 321, 321а и чл. 352 - 353е от Наказателния кодекс;</w:t>
      </w:r>
    </w:p>
    <w:p w:rsidR="00343062" w:rsidRPr="001D3EB1" w:rsidRDefault="00343062" w:rsidP="001D3EB1">
      <w:pPr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Pr="00220FDF">
        <w:rPr>
          <w:rFonts w:ascii="Times New Roman" w:hAnsi="Times New Roman"/>
          <w:color w:val="000000"/>
          <w:sz w:val="24"/>
          <w:szCs w:val="24"/>
          <w:lang w:val="ru-RU" w:eastAsia="bg-BG"/>
        </w:rPr>
        <w:t>.1</w:t>
      </w:r>
      <w:r w:rsidRPr="001D3EB1">
        <w:rPr>
          <w:rFonts w:ascii="Times New Roman" w:hAnsi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343062" w:rsidRDefault="00343062" w:rsidP="00FD3F8B">
      <w:pPr>
        <w:jc w:val="both"/>
        <w:rPr>
          <w:rFonts w:ascii="Times New Roman" w:hAnsi="Times New Roman"/>
        </w:rPr>
      </w:pPr>
      <w:r w:rsidRPr="001D3EB1">
        <w:rPr>
          <w:rFonts w:ascii="Times New Roman" w:hAnsi="Times New Roman"/>
        </w:rPr>
        <w:t>3. не е налице конфликт на интереси, който не може да бъде отстранен;</w:t>
      </w:r>
    </w:p>
    <w:p w:rsidR="00343062" w:rsidRDefault="00343062" w:rsidP="001D71A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71AC">
        <w:rPr>
          <w:rFonts w:ascii="Times New Roman" w:hAnsi="Times New Roman"/>
          <w:sz w:val="24"/>
          <w:szCs w:val="24"/>
        </w:rPr>
        <w:t xml:space="preserve">4. </w:t>
      </w:r>
      <w:r w:rsidRPr="001D71AC">
        <w:rPr>
          <w:rFonts w:ascii="Times New Roman" w:hAnsi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>
        <w:rPr>
          <w:rFonts w:ascii="Times New Roman" w:hAnsi="Times New Roman"/>
          <w:sz w:val="24"/>
          <w:szCs w:val="24"/>
          <w:shd w:val="clear" w:color="auto" w:fill="FEFEFE"/>
        </w:rPr>
        <w:t>ДФЗ-</w:t>
      </w:r>
      <w:r w:rsidRPr="001D71AC">
        <w:rPr>
          <w:rFonts w:ascii="Times New Roman" w:hAnsi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343062" w:rsidRPr="001D71AC" w:rsidRDefault="00343062" w:rsidP="001D71A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>
        <w:rPr>
          <w:rFonts w:ascii="Times New Roman" w:hAnsi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343062" w:rsidRPr="00812C8A" w:rsidRDefault="00343062" w:rsidP="001D71AC">
      <w:pPr>
        <w:tabs>
          <w:tab w:val="left" w:pos="1305"/>
        </w:tabs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EFEFE"/>
        </w:rPr>
      </w:pPr>
      <w:r>
        <w:rPr>
          <w:rFonts w:ascii="Times New Roman" w:hAnsi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/>
          <w:sz w:val="24"/>
          <w:szCs w:val="24"/>
          <w:shd w:val="clear" w:color="auto" w:fill="FEFEFE"/>
        </w:rPr>
        <w:t>.</w:t>
      </w:r>
    </w:p>
    <w:p w:rsidR="00343062" w:rsidRPr="00812C8A" w:rsidRDefault="00343062" w:rsidP="001D71A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/>
          <w:sz w:val="24"/>
          <w:szCs w:val="24"/>
        </w:rPr>
        <w:t>ДФЗ-</w:t>
      </w:r>
      <w:r w:rsidRPr="00812C8A">
        <w:rPr>
          <w:rFonts w:ascii="Times New Roman" w:hAnsi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343062" w:rsidRPr="00812C8A" w:rsidRDefault="00343062" w:rsidP="001D71A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43062" w:rsidRPr="00812C8A" w:rsidRDefault="00343062" w:rsidP="00FD3F8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43062" w:rsidRPr="00812C8A" w:rsidRDefault="00343062" w:rsidP="00FD3F8B">
      <w:pPr>
        <w:spacing w:line="360" w:lineRule="auto"/>
        <w:rPr>
          <w:rFonts w:ascii="Times New Roman" w:hAnsi="Times New Roman"/>
          <w:sz w:val="24"/>
          <w:szCs w:val="24"/>
        </w:rPr>
      </w:pPr>
      <w:r w:rsidRPr="00812C8A">
        <w:rPr>
          <w:rFonts w:ascii="Times New Roman" w:hAnsi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/>
          <w:sz w:val="24"/>
          <w:szCs w:val="24"/>
        </w:rPr>
        <w:t>Подпис на деклариращия: ..........................................</w:t>
      </w:r>
    </w:p>
    <w:p w:rsidR="00343062" w:rsidRPr="00812C8A" w:rsidRDefault="00343062" w:rsidP="00FD3F8B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343062" w:rsidRPr="00812C8A" w:rsidSect="00220FDF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6AF" w:rsidRDefault="009B26AF" w:rsidP="00220FDF">
      <w:pPr>
        <w:spacing w:after="0" w:line="240" w:lineRule="auto"/>
      </w:pPr>
      <w:r>
        <w:separator/>
      </w:r>
    </w:p>
  </w:endnote>
  <w:endnote w:type="continuationSeparator" w:id="0">
    <w:p w:rsidR="009B26AF" w:rsidRDefault="009B26AF" w:rsidP="0022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062" w:rsidRPr="00946B8A" w:rsidRDefault="00343062" w:rsidP="00220FDF">
    <w:pPr>
      <w:pStyle w:val="Footer"/>
    </w:pPr>
  </w:p>
  <w:p w:rsidR="00343062" w:rsidRDefault="003430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6AF" w:rsidRDefault="009B26AF" w:rsidP="00220FDF">
      <w:pPr>
        <w:spacing w:after="0" w:line="240" w:lineRule="auto"/>
      </w:pPr>
      <w:r>
        <w:separator/>
      </w:r>
    </w:p>
  </w:footnote>
  <w:footnote w:type="continuationSeparator" w:id="0">
    <w:p w:rsidR="009B26AF" w:rsidRDefault="009B26AF" w:rsidP="0022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062" w:rsidRDefault="00343062" w:rsidP="00DD3440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9B26AF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343062" w:rsidRDefault="00343062" w:rsidP="00DD3440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343062" w:rsidRDefault="009B26AF" w:rsidP="00DD3440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66741A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9B26A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9B26AF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9B26AF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9B26AF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43062" w:rsidRDefault="00343062" w:rsidP="00DD3440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343062" w:rsidRDefault="00343062" w:rsidP="00DD3440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343062" w:rsidRDefault="00343062" w:rsidP="00DD3440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57B"/>
    <w:rsid w:val="000712E2"/>
    <w:rsid w:val="000F77D2"/>
    <w:rsid w:val="001D3EB1"/>
    <w:rsid w:val="001D71AC"/>
    <w:rsid w:val="00220FDF"/>
    <w:rsid w:val="002C357B"/>
    <w:rsid w:val="00343062"/>
    <w:rsid w:val="004A2FA9"/>
    <w:rsid w:val="005C344A"/>
    <w:rsid w:val="005D4E1B"/>
    <w:rsid w:val="005F5DB4"/>
    <w:rsid w:val="0066741A"/>
    <w:rsid w:val="007C7B3E"/>
    <w:rsid w:val="00812C8A"/>
    <w:rsid w:val="00861B7F"/>
    <w:rsid w:val="00861CD1"/>
    <w:rsid w:val="00946B8A"/>
    <w:rsid w:val="009A2812"/>
    <w:rsid w:val="009B26AF"/>
    <w:rsid w:val="00A953E3"/>
    <w:rsid w:val="00AF1B9A"/>
    <w:rsid w:val="00AF2DCB"/>
    <w:rsid w:val="00B15806"/>
    <w:rsid w:val="00B325C5"/>
    <w:rsid w:val="00C54375"/>
    <w:rsid w:val="00D43192"/>
    <w:rsid w:val="00DD3440"/>
    <w:rsid w:val="00DE370C"/>
    <w:rsid w:val="00E1095B"/>
    <w:rsid w:val="00E30AA5"/>
    <w:rsid w:val="00E82553"/>
    <w:rsid w:val="00F20123"/>
    <w:rsid w:val="00F713D6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2659EC2-0FA0-46DF-BDDE-2BEC3FFA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5C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54375"/>
    <w:rPr>
      <w:rFonts w:ascii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link w:val="Heading2"/>
    <w:uiPriority w:val="99"/>
    <w:locked/>
    <w:rsid w:val="00C54375"/>
    <w:rPr>
      <w:rFonts w:ascii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link w:val="Heading3"/>
    <w:uiPriority w:val="99"/>
    <w:locked/>
    <w:rsid w:val="00C54375"/>
    <w:rPr>
      <w:rFonts w:ascii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link w:val="Heading4"/>
    <w:uiPriority w:val="99"/>
    <w:locked/>
    <w:rsid w:val="00C54375"/>
    <w:rPr>
      <w:rFonts w:ascii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link w:val="Heading5"/>
    <w:uiPriority w:val="99"/>
    <w:locked/>
    <w:rsid w:val="00C54375"/>
    <w:rPr>
      <w:rFonts w:ascii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link w:val="Heading6"/>
    <w:uiPriority w:val="99"/>
    <w:locked/>
    <w:rsid w:val="00C54375"/>
    <w:rPr>
      <w:rFonts w:ascii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Hyperlink">
    <w:name w:val="Hyperlink"/>
    <w:uiPriority w:val="99"/>
    <w:semiHidden/>
    <w:rsid w:val="00C54375"/>
    <w:rPr>
      <w:rFonts w:cs="Times New Roman"/>
      <w:color w:val="000000"/>
      <w:u w:val="none"/>
      <w:effect w:val="none"/>
    </w:rPr>
  </w:style>
  <w:style w:type="character" w:styleId="FollowedHyperlink">
    <w:name w:val="FollowedHyperlink"/>
    <w:uiPriority w:val="99"/>
    <w:semiHidden/>
    <w:rsid w:val="00C54375"/>
    <w:rPr>
      <w:rFonts w:cs="Times New Roman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C54375"/>
    <w:rPr>
      <w:rFonts w:ascii="Courier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uiPriority w:val="99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uiPriority w:val="99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uiPriority w:val="99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uiPriority w:val="99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uiPriority w:val="99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uiPriority w:val="99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uiPriority w:val="99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uiPriority w:val="99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uiPriority w:val="99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uiPriority w:val="99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uiPriority w:val="99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uiPriority w:val="99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uiPriority w:val="99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uiPriority w:val="99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uiPriority w:val="99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uiPriority w:val="99"/>
    <w:rsid w:val="00C54375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uiPriority w:val="99"/>
    <w:rsid w:val="00C54375"/>
    <w:pPr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uiPriority w:val="99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uiPriority w:val="99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uiPriority w:val="99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uiPriority w:val="99"/>
    <w:rsid w:val="00C54375"/>
    <w:pPr>
      <w:spacing w:after="0" w:line="225" w:lineRule="atLeast"/>
      <w:ind w:firstLine="300"/>
      <w:jc w:val="both"/>
    </w:pPr>
    <w:rPr>
      <w:rFonts w:ascii="Verdana" w:eastAsia="Times New Roman" w:hAnsi="Verdana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uiPriority w:val="99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uiPriority w:val="99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uiPriority w:val="99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uiPriority w:val="99"/>
    <w:rsid w:val="00C54375"/>
    <w:pPr>
      <w:spacing w:after="0" w:line="225" w:lineRule="atLeast"/>
      <w:ind w:firstLine="990"/>
      <w:jc w:val="both"/>
    </w:pPr>
    <w:rPr>
      <w:rFonts w:ascii="Verdana" w:eastAsia="Times New Roman" w:hAnsi="Verdana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uiPriority w:val="99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uiPriority w:val="99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uiPriority w:val="99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uiPriority w:val="99"/>
    <w:rsid w:val="00C54375"/>
    <w:pPr>
      <w:spacing w:after="0" w:line="180" w:lineRule="atLeast"/>
      <w:ind w:firstLine="990"/>
      <w:jc w:val="center"/>
    </w:pPr>
    <w:rPr>
      <w:rFonts w:ascii="Verdana" w:eastAsia="Times New Roman" w:hAnsi="Verdana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uiPriority w:val="99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uiPriority w:val="99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uiPriority w:val="99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uiPriority w:val="99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uiPriority w:val="99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uiPriority w:val="99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uiPriority w:val="99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uiPriority w:val="99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uiPriority w:val="99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uiPriority w:val="99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uiPriority w:val="99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uiPriority w:val="99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uiPriority w:val="99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uiPriority w:val="99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uiPriority w:val="99"/>
    <w:rsid w:val="00C54375"/>
    <w:pPr>
      <w:spacing w:after="0" w:line="240" w:lineRule="auto"/>
      <w:ind w:firstLine="990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uiPriority w:val="99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uiPriority w:val="99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uiPriority w:val="99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uiPriority w:val="99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uiPriority w:val="99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uiPriority w:val="99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Verdana" w:eastAsia="Times New Roman" w:hAnsi="Verdana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uiPriority w:val="99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uiPriority w:val="99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uiPriority w:val="99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uiPriority w:val="99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uiPriority w:val="99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uiPriority w:val="99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uiPriority w:val="99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uiPriority w:val="99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uiPriority w:val="99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uiPriority w:val="99"/>
    <w:rsid w:val="00C54375"/>
    <w:rPr>
      <w:rFonts w:ascii="Times New Roman" w:hAnsi="Times New Roman" w:cs="Times New Roman"/>
      <w:color w:val="0000FF"/>
      <w:sz w:val="24"/>
      <w:szCs w:val="24"/>
    </w:rPr>
  </w:style>
  <w:style w:type="character" w:customStyle="1" w:styleId="ldef1">
    <w:name w:val="ldef1"/>
    <w:uiPriority w:val="99"/>
    <w:rsid w:val="00C54375"/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E82553"/>
    <w:rPr>
      <w:rFonts w:ascii="Times New Roman" w:hAnsi="Times New Roman"/>
      <w:color w:val="000000"/>
      <w:sz w:val="24"/>
      <w:lang w:eastAsia="bg-BG"/>
    </w:rPr>
  </w:style>
  <w:style w:type="paragraph" w:styleId="Header">
    <w:name w:val="header"/>
    <w:basedOn w:val="Normal"/>
    <w:link w:val="HeaderChar"/>
    <w:uiPriority w:val="99"/>
    <w:rsid w:val="002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20F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20FDF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DD3440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4E06F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5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5473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0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8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78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3677547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0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2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3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3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3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5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6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6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7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8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8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8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0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2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4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5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5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3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6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8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8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8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9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549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77547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7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54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75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14</cp:revision>
  <dcterms:created xsi:type="dcterms:W3CDTF">2017-11-21T14:36:00Z</dcterms:created>
  <dcterms:modified xsi:type="dcterms:W3CDTF">2018-09-23T09:08:00Z</dcterms:modified>
</cp:coreProperties>
</file>